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85" w:rsidRPr="00593085" w:rsidRDefault="00593085" w:rsidP="00593085">
      <w:pPr>
        <w:jc w:val="center"/>
        <w:rPr>
          <w:rFonts w:ascii="宋体" w:hAnsi="宋体" w:cs="宋体"/>
          <w:sz w:val="36"/>
          <w:lang w:eastAsia="zh-CN"/>
        </w:rPr>
      </w:pPr>
      <w:r w:rsidRPr="00593085">
        <w:rPr>
          <w:rFonts w:ascii="宋体" w:hAnsi="宋体" w:cs="宋体" w:hint="eastAsia"/>
          <w:sz w:val="36"/>
          <w:lang w:eastAsia="zh-CN"/>
        </w:rPr>
        <w:t>地球科学进展课</w:t>
      </w:r>
    </w:p>
    <w:p w:rsidR="00B601A7" w:rsidRPr="00593085" w:rsidRDefault="001A28AA" w:rsidP="00593085">
      <w:pPr>
        <w:jc w:val="center"/>
        <w:rPr>
          <w:rFonts w:ascii="宋体" w:hAnsi="宋体" w:cs="宋体"/>
          <w:sz w:val="36"/>
          <w:lang w:eastAsia="zh-CN"/>
        </w:rPr>
      </w:pPr>
      <w:r>
        <w:rPr>
          <w:sz w:val="36"/>
        </w:rPr>
        <w:t>1</w:t>
      </w:r>
      <w:r w:rsidR="00B601A7" w:rsidRPr="00593085">
        <w:rPr>
          <w:rFonts w:ascii="宋体" w:hAnsi="宋体" w:cs="宋体" w:hint="eastAsia"/>
          <w:sz w:val="36"/>
          <w:lang w:eastAsia="zh-CN"/>
        </w:rPr>
        <w:t>月</w:t>
      </w:r>
      <w:r w:rsidR="001E2EBA">
        <w:rPr>
          <w:rFonts w:ascii="宋体" w:hAnsi="宋体" w:cs="宋体" w:hint="eastAsia"/>
          <w:sz w:val="36"/>
          <w:lang w:eastAsia="zh-CN"/>
        </w:rPr>
        <w:t>10</w:t>
      </w:r>
      <w:r w:rsidR="00593085" w:rsidRPr="00593085">
        <w:rPr>
          <w:rFonts w:ascii="宋体" w:hAnsi="宋体" w:cs="宋体" w:hint="eastAsia"/>
          <w:sz w:val="36"/>
          <w:lang w:eastAsia="zh-CN"/>
        </w:rPr>
        <w:t>日报告顺序</w:t>
      </w:r>
    </w:p>
    <w:p w:rsidR="00B601A7" w:rsidRPr="00593085" w:rsidRDefault="00B601A7">
      <w:pPr>
        <w:rPr>
          <w:rFonts w:ascii="宋体" w:hAnsi="宋体" w:cs="宋体"/>
          <w:sz w:val="28"/>
          <w:lang w:eastAsia="zh-CN"/>
        </w:rPr>
      </w:pPr>
    </w:p>
    <w:p w:rsidR="009C1C43" w:rsidRDefault="009C1C43" w:rsidP="00B601A7">
      <w:pPr>
        <w:widowControl w:val="0"/>
        <w:autoSpaceDE w:val="0"/>
        <w:autoSpaceDN w:val="0"/>
        <w:adjustRightInd w:val="0"/>
        <w:spacing w:after="280"/>
        <w:rPr>
          <w:rFonts w:ascii="宋体" w:hAnsi="宋体" w:cs="宋体"/>
          <w:sz w:val="28"/>
          <w:lang w:eastAsia="zh-CN"/>
        </w:rPr>
      </w:pPr>
      <w:r>
        <w:rPr>
          <w:rFonts w:ascii="宋体" w:hAnsi="宋体" w:cs="宋体" w:hint="eastAsia"/>
          <w:sz w:val="28"/>
          <w:lang w:eastAsia="zh-CN"/>
        </w:rPr>
        <w:t>时间：8：30－12：00，1月3</w:t>
      </w:r>
      <w:r w:rsidR="009C0648">
        <w:rPr>
          <w:rFonts w:ascii="宋体" w:hAnsi="宋体" w:cs="宋体" w:hint="eastAsia"/>
          <w:sz w:val="28"/>
          <w:lang w:eastAsia="zh-CN"/>
        </w:rPr>
        <w:t>日</w:t>
      </w:r>
    </w:p>
    <w:p w:rsidR="00A97BD8" w:rsidRPr="00593085" w:rsidRDefault="009C1C43" w:rsidP="00B601A7">
      <w:pPr>
        <w:widowControl w:val="0"/>
        <w:autoSpaceDE w:val="0"/>
        <w:autoSpaceDN w:val="0"/>
        <w:adjustRightInd w:val="0"/>
        <w:spacing w:after="280"/>
        <w:rPr>
          <w:rFonts w:ascii="宋体" w:hAnsi="宋体" w:cs="宋体"/>
          <w:sz w:val="28"/>
          <w:lang w:eastAsia="zh-CN"/>
        </w:rPr>
      </w:pPr>
      <w:r>
        <w:rPr>
          <w:rFonts w:ascii="宋体" w:hAnsi="宋体" w:cs="宋体" w:hint="eastAsia"/>
          <w:sz w:val="28"/>
          <w:lang w:eastAsia="zh-CN"/>
        </w:rPr>
        <w:t>地点：1004</w:t>
      </w:r>
    </w:p>
    <w:p w:rsidR="001A28AA" w:rsidRDefault="001A28AA" w:rsidP="00A97BD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:rsidR="00191C2E" w:rsidRDefault="008626D3" w:rsidP="001A28AA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(1) </w:t>
      </w:r>
      <w:proofErr w:type="spellStart"/>
      <w:r w:rsidR="00191C2E">
        <w:rPr>
          <w:rFonts w:ascii="Arial" w:hAnsi="Arial" w:cs="Arial"/>
          <w:color w:val="262626"/>
          <w:sz w:val="28"/>
          <w:szCs w:val="28"/>
        </w:rPr>
        <w:t>沈智超</w:t>
      </w:r>
      <w:proofErr w:type="spellEnd"/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191C2E">
        <w:rPr>
          <w:rFonts w:ascii="Arial" w:hAnsi="Arial" w:cs="Arial"/>
          <w:color w:val="262626"/>
          <w:sz w:val="28"/>
          <w:szCs w:val="28"/>
        </w:rPr>
        <w:t>SA13007010</w:t>
      </w:r>
      <w:r>
        <w:rPr>
          <w:rFonts w:ascii="Arial" w:hAnsi="Arial" w:cs="Arial"/>
          <w:color w:val="262626"/>
          <w:sz w:val="28"/>
          <w:szCs w:val="28"/>
        </w:rPr>
        <w:t>, T</w:t>
      </w:r>
      <w:r w:rsidR="00191C2E">
        <w:rPr>
          <w:rFonts w:ascii="Arial" w:hAnsi="Arial" w:cs="Arial"/>
          <w:color w:val="262626"/>
          <w:sz w:val="28"/>
          <w:szCs w:val="28"/>
        </w:rPr>
        <w:t>he shuffling rotation of the earth's inner core revealed by earthquake doublets</w:t>
      </w:r>
    </w:p>
    <w:p w:rsidR="00191C2E" w:rsidRDefault="00191C2E" w:rsidP="001A28AA">
      <w:pPr>
        <w:rPr>
          <w:rFonts w:ascii="Arial" w:hAnsi="Arial" w:cs="Arial"/>
          <w:color w:val="262626"/>
          <w:sz w:val="28"/>
          <w:szCs w:val="28"/>
        </w:rPr>
      </w:pPr>
    </w:p>
    <w:p w:rsidR="008626D3" w:rsidRDefault="008626D3" w:rsidP="008626D3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(2)</w:t>
      </w:r>
      <w:r>
        <w:rPr>
          <w:rFonts w:ascii="Arial" w:hAnsi="Arial" w:cs="Arial"/>
          <w:color w:val="262626"/>
          <w:sz w:val="28"/>
          <w:szCs w:val="28"/>
        </w:rPr>
        <w:t>贾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8"/>
          <w:szCs w:val="28"/>
        </w:rPr>
        <w:t>哲</w:t>
      </w:r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>
        <w:rPr>
          <w:rFonts w:ascii="Arial" w:hAnsi="Arial" w:cs="Arial"/>
          <w:color w:val="262626"/>
          <w:sz w:val="28"/>
          <w:szCs w:val="28"/>
        </w:rPr>
        <w:t>SA13007905, Enhanced Remote Earthquake Triggering at Fluid-Injection Sites in the Midwestern United States</w:t>
      </w:r>
    </w:p>
    <w:p w:rsidR="008626D3" w:rsidRDefault="008626D3" w:rsidP="008626D3">
      <w:pPr>
        <w:widowControl w:val="0"/>
        <w:autoSpaceDE w:val="0"/>
        <w:autoSpaceDN w:val="0"/>
        <w:adjustRightInd w:val="0"/>
        <w:rPr>
          <w:rFonts w:ascii="宋体" w:hAnsi="宋体" w:cs="宋体" w:hint="eastAsia"/>
          <w:color w:val="262626"/>
          <w:sz w:val="28"/>
          <w:szCs w:val="28"/>
          <w:lang w:eastAsia="zh-CN"/>
        </w:rPr>
      </w:pPr>
    </w:p>
    <w:p w:rsidR="008626D3" w:rsidRDefault="008626D3" w:rsidP="008626D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宋体" w:hAnsi="宋体" w:cs="宋体" w:hint="eastAsia"/>
          <w:color w:val="262626"/>
          <w:sz w:val="28"/>
          <w:szCs w:val="28"/>
          <w:lang w:eastAsia="zh-CN"/>
        </w:rPr>
        <w:t>（3）</w:t>
      </w:r>
      <w:r w:rsidRPr="008626D3">
        <w:rPr>
          <w:rFonts w:ascii="Arial" w:hAnsi="Arial" w:cs="Arial" w:hint="eastAsia"/>
          <w:color w:val="262626"/>
          <w:sz w:val="28"/>
          <w:szCs w:val="28"/>
        </w:rPr>
        <w:t>程家望，</w:t>
      </w:r>
      <w:r w:rsidRPr="008626D3">
        <w:rPr>
          <w:rFonts w:ascii="Arial" w:hAnsi="Arial" w:cs="Arial" w:hint="eastAsia"/>
          <w:color w:val="262626"/>
          <w:sz w:val="28"/>
          <w:szCs w:val="28"/>
        </w:rPr>
        <w:t>SC13013001</w:t>
      </w:r>
      <w:r w:rsidRPr="008626D3">
        <w:rPr>
          <w:rFonts w:ascii="Arial" w:hAnsi="Arial" w:cs="Arial" w:hint="eastAsia"/>
          <w:color w:val="262626"/>
          <w:sz w:val="28"/>
          <w:szCs w:val="28"/>
        </w:rPr>
        <w:t>，</w:t>
      </w:r>
      <w:r w:rsidRPr="008626D3">
        <w:rPr>
          <w:rFonts w:ascii="Arial" w:hAnsi="Arial" w:cs="Arial"/>
          <w:color w:val="262626"/>
          <w:sz w:val="28"/>
          <w:szCs w:val="28"/>
        </w:rPr>
        <w:t>Fundamental principles and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 w:rsidRPr="008626D3">
        <w:rPr>
          <w:rFonts w:ascii="Arial" w:hAnsi="Arial" w:cs="Arial"/>
          <w:color w:val="262626"/>
          <w:sz w:val="28"/>
          <w:szCs w:val="28"/>
        </w:rPr>
        <w:t>applications of natural gas hydrates</w:t>
      </w:r>
    </w:p>
    <w:p w:rsidR="008626D3" w:rsidRDefault="008626D3" w:rsidP="008626D3">
      <w:pPr>
        <w:rPr>
          <w:rFonts w:ascii="Arial" w:hAnsi="Arial" w:cs="Arial"/>
          <w:color w:val="262626"/>
          <w:sz w:val="28"/>
          <w:szCs w:val="28"/>
        </w:rPr>
      </w:pPr>
    </w:p>
    <w:p w:rsidR="008626D3" w:rsidRDefault="008626D3" w:rsidP="001A28AA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(4) </w:t>
      </w:r>
      <w:proofErr w:type="spellStart"/>
      <w:r w:rsidR="00191C2E">
        <w:rPr>
          <w:rFonts w:ascii="Arial" w:hAnsi="Arial" w:cs="Arial"/>
          <w:color w:val="262626"/>
          <w:sz w:val="28"/>
          <w:szCs w:val="28"/>
        </w:rPr>
        <w:t>曹文广</w:t>
      </w:r>
      <w:proofErr w:type="spellEnd"/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191C2E">
        <w:rPr>
          <w:rFonts w:ascii="Arial" w:hAnsi="Arial" w:cs="Arial"/>
          <w:color w:val="262626"/>
          <w:sz w:val="28"/>
          <w:szCs w:val="28"/>
        </w:rPr>
        <w:t xml:space="preserve">sa12007903, </w:t>
      </w:r>
      <w:r w:rsidR="00191C2E" w:rsidRPr="008626D3">
        <w:rPr>
          <w:rFonts w:ascii="Arial" w:hAnsi="Arial" w:cs="Arial"/>
          <w:color w:val="262626"/>
          <w:sz w:val="28"/>
          <w:szCs w:val="28"/>
        </w:rPr>
        <w:t xml:space="preserve">Is the fast </w:t>
      </w:r>
      <w:proofErr w:type="spellStart"/>
      <w:r w:rsidR="00191C2E" w:rsidRPr="008626D3">
        <w:rPr>
          <w:rFonts w:ascii="Arial" w:hAnsi="Arial" w:cs="Arial"/>
          <w:color w:val="262626"/>
          <w:sz w:val="28"/>
          <w:szCs w:val="28"/>
        </w:rPr>
        <w:t>Hankel</w:t>
      </w:r>
      <w:proofErr w:type="spellEnd"/>
      <w:r w:rsidR="00191C2E" w:rsidRPr="008626D3">
        <w:rPr>
          <w:rFonts w:ascii="Arial" w:hAnsi="Arial" w:cs="Arial"/>
          <w:color w:val="262626"/>
          <w:sz w:val="28"/>
          <w:szCs w:val="28"/>
        </w:rPr>
        <w:t xml:space="preserve"> transform faster than </w:t>
      </w:r>
      <w:proofErr w:type="spellStart"/>
      <w:r w:rsidR="00191C2E" w:rsidRPr="008626D3">
        <w:rPr>
          <w:rFonts w:ascii="Arial" w:hAnsi="Arial" w:cs="Arial"/>
          <w:color w:val="262626"/>
          <w:sz w:val="28"/>
          <w:szCs w:val="28"/>
        </w:rPr>
        <w:t>quadrature</w:t>
      </w:r>
      <w:proofErr w:type="spellEnd"/>
      <w:r w:rsidR="00191C2E" w:rsidRPr="008626D3">
        <w:rPr>
          <w:rFonts w:ascii="Arial" w:hAnsi="Arial" w:cs="Arial"/>
          <w:color w:val="262626"/>
          <w:sz w:val="28"/>
          <w:szCs w:val="28"/>
        </w:rPr>
        <w:t>?</w:t>
      </w:r>
    </w:p>
    <w:p w:rsidR="008626D3" w:rsidRDefault="008626D3" w:rsidP="001A28AA">
      <w:pPr>
        <w:rPr>
          <w:rFonts w:ascii="Arial" w:hAnsi="Arial" w:cs="Arial"/>
          <w:color w:val="262626"/>
          <w:sz w:val="28"/>
          <w:szCs w:val="28"/>
        </w:rPr>
      </w:pPr>
    </w:p>
    <w:p w:rsidR="008626D3" w:rsidRDefault="008626D3" w:rsidP="008626D3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(5)</w:t>
      </w:r>
      <w:r>
        <w:rPr>
          <w:rFonts w:ascii="Arial" w:hAnsi="Arial" w:cs="Arial"/>
          <w:color w:val="262626"/>
          <w:sz w:val="28"/>
          <w:szCs w:val="28"/>
        </w:rPr>
        <w:t>尤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8"/>
          <w:szCs w:val="28"/>
        </w:rPr>
        <w:t>淼</w:t>
      </w:r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>
        <w:rPr>
          <w:rFonts w:ascii="Arial" w:hAnsi="Arial" w:cs="Arial"/>
          <w:color w:val="262626"/>
          <w:sz w:val="28"/>
          <w:szCs w:val="28"/>
        </w:rPr>
        <w:t xml:space="preserve">BA13007016, Joint contrast source inversion of marine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magnetotelluric</w:t>
      </w:r>
      <w:proofErr w:type="spellEnd"/>
    </w:p>
    <w:p w:rsidR="00191C2E" w:rsidRPr="008626D3" w:rsidRDefault="00191C2E" w:rsidP="001A28AA">
      <w:pPr>
        <w:rPr>
          <w:rFonts w:ascii="Arial" w:hAnsi="Arial" w:cs="Arial"/>
          <w:color w:val="262626"/>
          <w:sz w:val="28"/>
          <w:szCs w:val="28"/>
        </w:rPr>
      </w:pPr>
    </w:p>
    <w:p w:rsidR="00191C2E" w:rsidRPr="008626D3" w:rsidRDefault="00191C2E" w:rsidP="001A28AA">
      <w:pPr>
        <w:rPr>
          <w:rFonts w:ascii="Arial" w:hAnsi="Arial" w:cs="Arial"/>
          <w:color w:val="262626"/>
          <w:sz w:val="28"/>
          <w:szCs w:val="28"/>
        </w:rPr>
      </w:pPr>
    </w:p>
    <w:p w:rsidR="008626D3" w:rsidRPr="008626D3" w:rsidRDefault="008626D3" w:rsidP="001A28AA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 (6)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陈余宽</w:t>
      </w:r>
      <w:proofErr w:type="spellEnd"/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>
        <w:rPr>
          <w:rFonts w:ascii="Arial" w:hAnsi="Arial" w:cs="Arial"/>
          <w:color w:val="262626"/>
          <w:sz w:val="28"/>
          <w:szCs w:val="28"/>
        </w:rPr>
        <w:t xml:space="preserve">SA13007006, </w:t>
      </w:r>
      <w:r w:rsidR="00191C2E" w:rsidRPr="008626D3">
        <w:rPr>
          <w:rFonts w:ascii="Arial" w:hAnsi="Arial" w:cs="Arial"/>
          <w:color w:val="262626"/>
          <w:sz w:val="28"/>
          <w:szCs w:val="28"/>
        </w:rPr>
        <w:t>Uncertainties in passive seismic monitoring</w:t>
      </w:r>
    </w:p>
    <w:p w:rsidR="00191C2E" w:rsidRDefault="00191C2E" w:rsidP="001A28AA">
      <w:pPr>
        <w:rPr>
          <w:rFonts w:ascii="Arial" w:hAnsi="Arial" w:cs="Arial"/>
          <w:color w:val="262626"/>
          <w:sz w:val="28"/>
          <w:szCs w:val="28"/>
        </w:rPr>
      </w:pPr>
    </w:p>
    <w:p w:rsidR="00191C2E" w:rsidRDefault="008626D3" w:rsidP="001A28AA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(7) </w:t>
      </w:r>
      <w:r w:rsidR="00191C2E">
        <w:rPr>
          <w:rFonts w:ascii="Arial" w:hAnsi="Arial" w:cs="Arial"/>
          <w:color w:val="262626"/>
          <w:sz w:val="28"/>
          <w:szCs w:val="28"/>
        </w:rPr>
        <w:t>高</w:t>
      </w:r>
      <w:r w:rsidR="00191C2E">
        <w:rPr>
          <w:rFonts w:ascii="Arial" w:hAnsi="Arial" w:cs="Arial"/>
          <w:color w:val="262626"/>
          <w:sz w:val="28"/>
          <w:szCs w:val="28"/>
        </w:rPr>
        <w:t xml:space="preserve"> </w:t>
      </w:r>
      <w:r w:rsidR="00191C2E">
        <w:rPr>
          <w:rFonts w:ascii="Arial" w:hAnsi="Arial" w:cs="Arial"/>
          <w:color w:val="262626"/>
          <w:sz w:val="28"/>
          <w:szCs w:val="28"/>
        </w:rPr>
        <w:t>晗</w:t>
      </w:r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191C2E">
        <w:rPr>
          <w:rFonts w:ascii="Arial" w:hAnsi="Arial" w:cs="Arial"/>
          <w:color w:val="262626"/>
          <w:sz w:val="28"/>
          <w:szCs w:val="28"/>
        </w:rPr>
        <w:t>SA13007902</w:t>
      </w:r>
      <w:r>
        <w:rPr>
          <w:rFonts w:ascii="Arial" w:hAnsi="Arial" w:cs="Arial"/>
          <w:color w:val="262626"/>
          <w:sz w:val="28"/>
          <w:szCs w:val="28"/>
        </w:rPr>
        <w:t xml:space="preserve">, </w:t>
      </w:r>
      <w:r w:rsidR="00191C2E">
        <w:rPr>
          <w:rFonts w:ascii="Arial" w:hAnsi="Arial" w:cs="Arial"/>
          <w:color w:val="262626"/>
          <w:sz w:val="28"/>
          <w:szCs w:val="28"/>
        </w:rPr>
        <w:t>Estimation of effective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 w:rsidR="00191C2E">
        <w:rPr>
          <w:rFonts w:ascii="Arial" w:hAnsi="Arial" w:cs="Arial"/>
          <w:color w:val="262626"/>
          <w:sz w:val="28"/>
          <w:szCs w:val="28"/>
        </w:rPr>
        <w:t xml:space="preserve">anisotropy simultaneously with locations of </w:t>
      </w:r>
      <w:proofErr w:type="spellStart"/>
      <w:r w:rsidR="00191C2E">
        <w:rPr>
          <w:rFonts w:ascii="Arial" w:hAnsi="Arial" w:cs="Arial"/>
          <w:color w:val="262626"/>
          <w:sz w:val="28"/>
          <w:szCs w:val="28"/>
        </w:rPr>
        <w:t>microseismic</w:t>
      </w:r>
      <w:proofErr w:type="spellEnd"/>
      <w:r w:rsidR="00191C2E">
        <w:rPr>
          <w:rFonts w:ascii="Arial" w:hAnsi="Arial" w:cs="Arial"/>
          <w:color w:val="262626"/>
          <w:sz w:val="28"/>
          <w:szCs w:val="28"/>
        </w:rPr>
        <w:t xml:space="preserve"> events</w:t>
      </w:r>
    </w:p>
    <w:p w:rsidR="00191C2E" w:rsidRDefault="00191C2E" w:rsidP="001A28AA">
      <w:pPr>
        <w:rPr>
          <w:rFonts w:ascii="Arial" w:hAnsi="Arial" w:cs="Arial"/>
          <w:color w:val="262626"/>
          <w:sz w:val="28"/>
          <w:szCs w:val="28"/>
        </w:rPr>
      </w:pPr>
    </w:p>
    <w:p w:rsidR="00191C2E" w:rsidRDefault="008626D3" w:rsidP="001A28AA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(8) </w:t>
      </w:r>
      <w:proofErr w:type="spellStart"/>
      <w:r w:rsidR="00191C2E">
        <w:rPr>
          <w:rFonts w:ascii="Arial" w:hAnsi="Arial" w:cs="Arial"/>
          <w:color w:val="262626"/>
          <w:sz w:val="28"/>
          <w:szCs w:val="28"/>
        </w:rPr>
        <w:t>张介文</w:t>
      </w:r>
      <w:proofErr w:type="spellEnd"/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191C2E">
        <w:rPr>
          <w:rFonts w:ascii="Arial" w:hAnsi="Arial" w:cs="Arial"/>
          <w:color w:val="262626"/>
          <w:sz w:val="28"/>
          <w:szCs w:val="28"/>
        </w:rPr>
        <w:t>SA13007920</w:t>
      </w:r>
      <w:r>
        <w:rPr>
          <w:rFonts w:ascii="Arial" w:hAnsi="Arial" w:cs="Arial"/>
          <w:color w:val="262626"/>
          <w:sz w:val="28"/>
          <w:szCs w:val="28"/>
        </w:rPr>
        <w:t xml:space="preserve">, </w:t>
      </w:r>
      <w:r w:rsidR="00191C2E">
        <w:rPr>
          <w:rFonts w:ascii="Arial" w:hAnsi="Arial" w:cs="Arial"/>
          <w:color w:val="262626"/>
          <w:sz w:val="28"/>
          <w:szCs w:val="28"/>
        </w:rPr>
        <w:t>Rapid identification of earthquake rupture plane using source-scanning algorithm</w:t>
      </w:r>
    </w:p>
    <w:p w:rsidR="00191C2E" w:rsidRDefault="00191C2E" w:rsidP="001A28AA">
      <w:pPr>
        <w:rPr>
          <w:rFonts w:ascii="Arial" w:hAnsi="Arial" w:cs="Arial"/>
          <w:color w:val="262626"/>
          <w:sz w:val="28"/>
          <w:szCs w:val="28"/>
        </w:rPr>
      </w:pPr>
    </w:p>
    <w:p w:rsidR="00191C2E" w:rsidRDefault="00191C2E" w:rsidP="001A28AA">
      <w:pPr>
        <w:rPr>
          <w:rFonts w:ascii="Arial" w:hAnsi="Arial" w:cs="Arial"/>
          <w:color w:val="262626"/>
          <w:sz w:val="28"/>
          <w:szCs w:val="28"/>
        </w:rPr>
      </w:pPr>
    </w:p>
    <w:p w:rsidR="008626D3" w:rsidRDefault="008626D3" w:rsidP="008626D3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(9) </w:t>
      </w:r>
      <w:r>
        <w:rPr>
          <w:rFonts w:ascii="Arial" w:hAnsi="Arial" w:cs="Arial"/>
          <w:color w:val="262626"/>
          <w:sz w:val="28"/>
          <w:szCs w:val="28"/>
        </w:rPr>
        <w:t>陈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8"/>
          <w:szCs w:val="28"/>
        </w:rPr>
        <w:t>浩</w:t>
      </w:r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>
        <w:rPr>
          <w:rFonts w:ascii="Arial" w:hAnsi="Arial" w:cs="Arial"/>
          <w:color w:val="262626"/>
          <w:sz w:val="28"/>
          <w:szCs w:val="28"/>
        </w:rPr>
        <w:t xml:space="preserve">SA13007938, 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Spatio</w:t>
      </w:r>
      <w:proofErr w:type="spellEnd"/>
      <w:r>
        <w:rPr>
          <w:rFonts w:ascii="Arial" w:hAnsi="Arial" w:cs="Arial"/>
          <w:color w:val="262626"/>
          <w:sz w:val="28"/>
          <w:szCs w:val="28"/>
        </w:rPr>
        <w:t>-temporal distribution of fault slip and high-frequency radiation of the 2010 El Mayor-</w:t>
      </w:r>
      <w:proofErr w:type="spellStart"/>
      <w:r>
        <w:rPr>
          <w:rFonts w:ascii="Arial" w:hAnsi="Arial" w:cs="Arial"/>
          <w:color w:val="262626"/>
          <w:sz w:val="28"/>
          <w:szCs w:val="28"/>
        </w:rPr>
        <w:t>Cucapah</w:t>
      </w:r>
      <w:proofErr w:type="spellEnd"/>
      <w:r>
        <w:rPr>
          <w:rFonts w:ascii="Arial" w:hAnsi="Arial" w:cs="Arial"/>
          <w:color w:val="262626"/>
          <w:sz w:val="28"/>
          <w:szCs w:val="28"/>
        </w:rPr>
        <w:t>, Mexico earthquake</w:t>
      </w:r>
    </w:p>
    <w:p w:rsidR="008626D3" w:rsidRDefault="008626D3" w:rsidP="001A28AA">
      <w:pPr>
        <w:rPr>
          <w:rFonts w:ascii="Arial" w:hAnsi="Arial" w:cs="Arial"/>
          <w:color w:val="262626"/>
          <w:sz w:val="28"/>
          <w:szCs w:val="28"/>
        </w:rPr>
      </w:pPr>
    </w:p>
    <w:p w:rsidR="008626D3" w:rsidRPr="008626D3" w:rsidRDefault="008626D3" w:rsidP="008626D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(10) </w:t>
      </w:r>
      <w:r>
        <w:rPr>
          <w:rFonts w:ascii="Arial" w:hAnsi="Arial" w:cs="Arial"/>
          <w:color w:val="262626"/>
          <w:sz w:val="28"/>
          <w:szCs w:val="28"/>
        </w:rPr>
        <w:t>李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>
        <w:rPr>
          <w:rFonts w:ascii="Arial" w:hAnsi="Arial" w:cs="Arial"/>
          <w:color w:val="262626"/>
          <w:sz w:val="28"/>
          <w:szCs w:val="28"/>
        </w:rPr>
        <w:t>想</w:t>
      </w:r>
      <w:r>
        <w:rPr>
          <w:rFonts w:ascii="Arial" w:hAnsi="Arial" w:cs="Arial" w:hint="eastAsia"/>
          <w:color w:val="262626"/>
          <w:sz w:val="28"/>
          <w:szCs w:val="28"/>
        </w:rPr>
        <w:t>，</w:t>
      </w:r>
      <w:r>
        <w:rPr>
          <w:rFonts w:ascii="Arial" w:hAnsi="Arial" w:cs="Arial"/>
          <w:color w:val="262626"/>
          <w:sz w:val="28"/>
          <w:szCs w:val="28"/>
        </w:rPr>
        <w:t xml:space="preserve">SA13007908, </w:t>
      </w:r>
      <w:r w:rsidRPr="008626D3">
        <w:rPr>
          <w:rFonts w:ascii="Arial" w:hAnsi="Arial" w:cs="Arial"/>
          <w:color w:val="262626"/>
          <w:sz w:val="28"/>
          <w:szCs w:val="28"/>
        </w:rPr>
        <w:t xml:space="preserve">Three-Dimensional Seismic-Wave </w:t>
      </w:r>
      <w:proofErr w:type="spellStart"/>
      <w:r w:rsidRPr="008626D3">
        <w:rPr>
          <w:rFonts w:ascii="Arial" w:hAnsi="Arial" w:cs="Arial"/>
          <w:color w:val="262626"/>
          <w:sz w:val="28"/>
          <w:szCs w:val="28"/>
        </w:rPr>
        <w:t>Gradiometry</w:t>
      </w:r>
      <w:proofErr w:type="spellEnd"/>
      <w:r w:rsidRPr="008626D3">
        <w:rPr>
          <w:rFonts w:ascii="Arial" w:hAnsi="Arial" w:cs="Arial"/>
          <w:color w:val="262626"/>
          <w:sz w:val="28"/>
          <w:szCs w:val="28"/>
        </w:rPr>
        <w:t xml:space="preserve"> for Scalar Waves</w:t>
      </w:r>
    </w:p>
    <w:p w:rsidR="008626D3" w:rsidRDefault="008626D3" w:rsidP="008626D3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</w:p>
    <w:p w:rsidR="008626D3" w:rsidRPr="00191C2E" w:rsidRDefault="008626D3" w:rsidP="008626D3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(11) </w:t>
      </w:r>
      <w:proofErr w:type="spellStart"/>
      <w:r w:rsidRPr="00191C2E">
        <w:rPr>
          <w:rFonts w:ascii="Arial" w:hAnsi="Arial" w:cs="Arial"/>
          <w:color w:val="262626"/>
          <w:sz w:val="28"/>
          <w:szCs w:val="28"/>
        </w:rPr>
        <w:t>陈易平</w:t>
      </w:r>
      <w:proofErr w:type="spellEnd"/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Pr="00191C2E">
        <w:rPr>
          <w:rFonts w:ascii="Arial" w:hAnsi="Arial" w:cs="Arial"/>
          <w:color w:val="262626"/>
          <w:sz w:val="28"/>
          <w:szCs w:val="28"/>
        </w:rPr>
        <w:t>SA13007936</w:t>
      </w:r>
      <w:r>
        <w:rPr>
          <w:rFonts w:ascii="Arial" w:hAnsi="Arial" w:cs="Arial"/>
          <w:color w:val="262626"/>
          <w:sz w:val="28"/>
          <w:szCs w:val="28"/>
        </w:rPr>
        <w:t>,</w:t>
      </w:r>
      <w:r w:rsidRPr="00191C2E">
        <w:rPr>
          <w:rFonts w:ascii="Arial" w:hAnsi="Arial" w:cs="Arial"/>
          <w:color w:val="262626"/>
          <w:sz w:val="28"/>
          <w:szCs w:val="28"/>
        </w:rPr>
        <w:t xml:space="preserve"> Detection of </w:t>
      </w:r>
      <w:proofErr w:type="spellStart"/>
      <w:r w:rsidRPr="00191C2E">
        <w:rPr>
          <w:rFonts w:ascii="Arial" w:hAnsi="Arial" w:cs="Arial"/>
          <w:color w:val="262626"/>
          <w:sz w:val="28"/>
          <w:szCs w:val="28"/>
        </w:rPr>
        <w:t>microseismic</w:t>
      </w:r>
      <w:proofErr w:type="spellEnd"/>
      <w:r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Pr="00191C2E">
        <w:rPr>
          <w:rFonts w:ascii="Arial" w:hAnsi="Arial" w:cs="Arial"/>
          <w:color w:val="262626"/>
          <w:sz w:val="28"/>
          <w:szCs w:val="28"/>
        </w:rPr>
        <w:t>compressional</w:t>
      </w:r>
      <w:proofErr w:type="spellEnd"/>
      <w:r w:rsidRPr="00191C2E">
        <w:rPr>
          <w:rFonts w:ascii="Arial" w:hAnsi="Arial" w:cs="Arial"/>
          <w:color w:val="262626"/>
          <w:sz w:val="28"/>
          <w:szCs w:val="28"/>
        </w:rPr>
        <w:t xml:space="preserve"> (P) body waves aided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 w:rsidRPr="008626D3">
        <w:rPr>
          <w:rFonts w:ascii="Arial" w:hAnsi="Arial" w:cs="Arial"/>
          <w:color w:val="262626"/>
          <w:sz w:val="28"/>
          <w:szCs w:val="28"/>
        </w:rPr>
        <w:t>by numerical modeling of oceanic noise sources</w:t>
      </w:r>
    </w:p>
    <w:p w:rsidR="00191C2E" w:rsidRDefault="00191C2E" w:rsidP="001A28AA">
      <w:pPr>
        <w:rPr>
          <w:rFonts w:ascii="Arial" w:hAnsi="Arial" w:cs="Arial"/>
          <w:color w:val="262626"/>
          <w:sz w:val="28"/>
          <w:szCs w:val="28"/>
        </w:rPr>
      </w:pPr>
    </w:p>
    <w:p w:rsidR="00191C2E" w:rsidRDefault="008626D3" w:rsidP="001A28AA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(12) </w:t>
      </w:r>
      <w:r w:rsidR="00191C2E">
        <w:rPr>
          <w:rFonts w:ascii="Arial" w:hAnsi="Arial" w:cs="Arial"/>
          <w:color w:val="262626"/>
          <w:sz w:val="28"/>
          <w:szCs w:val="28"/>
        </w:rPr>
        <w:t>陆</w:t>
      </w:r>
      <w:r w:rsidR="00191C2E">
        <w:rPr>
          <w:rFonts w:ascii="Arial" w:hAnsi="Arial" w:cs="Arial"/>
          <w:color w:val="262626"/>
          <w:sz w:val="28"/>
          <w:szCs w:val="28"/>
        </w:rPr>
        <w:t xml:space="preserve"> </w:t>
      </w:r>
      <w:r w:rsidR="00191C2E">
        <w:rPr>
          <w:rFonts w:ascii="Arial" w:hAnsi="Arial" w:cs="Arial"/>
          <w:color w:val="262626"/>
          <w:sz w:val="28"/>
          <w:szCs w:val="28"/>
        </w:rPr>
        <w:t>洲</w:t>
      </w:r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，</w:t>
      </w:r>
      <w:r w:rsidR="00191C2E">
        <w:rPr>
          <w:rFonts w:ascii="Arial" w:hAnsi="Arial" w:cs="Arial"/>
          <w:color w:val="262626"/>
          <w:sz w:val="28"/>
          <w:szCs w:val="28"/>
        </w:rPr>
        <w:t>SA13007009</w:t>
      </w:r>
      <w:r>
        <w:rPr>
          <w:rFonts w:ascii="Arial" w:hAnsi="Arial" w:cs="Arial"/>
          <w:color w:val="262626"/>
          <w:sz w:val="28"/>
          <w:szCs w:val="28"/>
        </w:rPr>
        <w:t xml:space="preserve">, </w:t>
      </w:r>
      <w:r w:rsidR="00191C2E">
        <w:rPr>
          <w:rFonts w:ascii="Arial" w:hAnsi="Arial" w:cs="Arial"/>
          <w:color w:val="262626"/>
          <w:sz w:val="28"/>
          <w:szCs w:val="28"/>
        </w:rPr>
        <w:t>Energy release of the 2013 Mw 8.3 Sea of Okhotsk earthquake and deep slab stress heterogeneity</w:t>
      </w:r>
    </w:p>
    <w:p w:rsidR="00191C2E" w:rsidRDefault="00191C2E" w:rsidP="001A28AA">
      <w:pPr>
        <w:rPr>
          <w:rFonts w:ascii="Arial" w:hAnsi="Arial" w:cs="Arial"/>
          <w:color w:val="262626"/>
          <w:sz w:val="28"/>
          <w:szCs w:val="28"/>
        </w:rPr>
      </w:pPr>
    </w:p>
    <w:p w:rsidR="00191C2E" w:rsidRDefault="00191C2E" w:rsidP="001A28AA">
      <w:pPr>
        <w:rPr>
          <w:rFonts w:ascii="Arial" w:hAnsi="Arial" w:cs="Arial"/>
          <w:color w:val="262626"/>
          <w:sz w:val="28"/>
          <w:szCs w:val="28"/>
        </w:rPr>
      </w:pPr>
    </w:p>
    <w:p w:rsidR="00191C2E" w:rsidRPr="008626D3" w:rsidRDefault="008626D3" w:rsidP="00191C2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（</w:t>
      </w:r>
      <w:r>
        <w:rPr>
          <w:rFonts w:ascii="Arial" w:hAnsi="Arial" w:cs="Arial" w:hint="eastAsia"/>
          <w:color w:val="262626"/>
          <w:sz w:val="28"/>
          <w:szCs w:val="28"/>
          <w:lang w:eastAsia="zh-CN"/>
        </w:rPr>
        <w:t>1</w:t>
      </w:r>
      <w:r>
        <w:rPr>
          <w:rFonts w:ascii="宋体" w:hAnsi="宋体" w:cs="宋体" w:hint="eastAsia"/>
          <w:color w:val="262626"/>
          <w:sz w:val="28"/>
          <w:szCs w:val="28"/>
          <w:lang w:eastAsia="zh-CN"/>
        </w:rPr>
        <w:t>3）</w:t>
      </w:r>
      <w:r w:rsidR="00191C2E" w:rsidRPr="008626D3">
        <w:rPr>
          <w:rFonts w:ascii="Arial" w:hAnsi="Arial" w:cs="Arial" w:hint="eastAsia"/>
          <w:color w:val="262626"/>
          <w:sz w:val="28"/>
          <w:szCs w:val="28"/>
        </w:rPr>
        <w:t>吴学听，</w:t>
      </w:r>
      <w:r w:rsidR="00191C2E" w:rsidRPr="008626D3">
        <w:rPr>
          <w:rFonts w:ascii="Arial" w:hAnsi="Arial" w:cs="Arial"/>
          <w:color w:val="262626"/>
          <w:sz w:val="28"/>
          <w:szCs w:val="28"/>
        </w:rPr>
        <w:t>SC13013002,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  <w:r w:rsidR="00191C2E" w:rsidRPr="008626D3">
        <w:rPr>
          <w:rFonts w:ascii="Arial" w:hAnsi="Arial" w:cs="Arial"/>
          <w:color w:val="262626"/>
          <w:sz w:val="28"/>
          <w:szCs w:val="28"/>
        </w:rPr>
        <w:t>Stable Isotope Measurements of</w:t>
      </w:r>
    </w:p>
    <w:p w:rsidR="00A97BD8" w:rsidRPr="001A28AA" w:rsidRDefault="00191C2E" w:rsidP="008626D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8626D3">
        <w:rPr>
          <w:rFonts w:ascii="Arial" w:hAnsi="Arial" w:cs="Arial"/>
          <w:color w:val="262626"/>
          <w:sz w:val="28"/>
          <w:szCs w:val="28"/>
        </w:rPr>
        <w:t xml:space="preserve">Martian Atmospheric CO2 </w:t>
      </w:r>
      <w:r w:rsidR="008626D3">
        <w:rPr>
          <w:rFonts w:ascii="Arial" w:hAnsi="Arial" w:cs="Arial"/>
          <w:color w:val="262626"/>
          <w:sz w:val="28"/>
          <w:szCs w:val="28"/>
        </w:rPr>
        <w:t xml:space="preserve">at the </w:t>
      </w:r>
      <w:r w:rsidRPr="008626D3">
        <w:rPr>
          <w:rFonts w:ascii="Arial" w:hAnsi="Arial" w:cs="Arial"/>
          <w:color w:val="262626"/>
          <w:sz w:val="28"/>
          <w:szCs w:val="28"/>
        </w:rPr>
        <w:t>Phoenix Landing Site</w:t>
      </w:r>
    </w:p>
    <w:sectPr w:rsidR="00A97BD8" w:rsidRPr="001A28AA" w:rsidSect="00B601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601A7"/>
    <w:rsid w:val="00191C2E"/>
    <w:rsid w:val="001A28AA"/>
    <w:rsid w:val="001D1313"/>
    <w:rsid w:val="001E2EBA"/>
    <w:rsid w:val="00325CD4"/>
    <w:rsid w:val="00511848"/>
    <w:rsid w:val="00593085"/>
    <w:rsid w:val="00653C14"/>
    <w:rsid w:val="007639F3"/>
    <w:rsid w:val="008626D3"/>
    <w:rsid w:val="009C0648"/>
    <w:rsid w:val="009C1C43"/>
    <w:rsid w:val="00A97BD8"/>
    <w:rsid w:val="00B16493"/>
    <w:rsid w:val="00B601A7"/>
    <w:rsid w:val="00DF53DC"/>
    <w:rsid w:val="00E07577"/>
    <w:rsid w:val="00E30AC7"/>
    <w:rsid w:val="00E72053"/>
    <w:rsid w:val="00F81026"/>
    <w:rsid w:val="00FD39E8"/>
  </w:rsids>
  <m:mathPr>
    <m:mathFont m:val="Heiti SC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1088</Characters>
  <Application>Microsoft Macintosh Word</Application>
  <DocSecurity>0</DocSecurity>
  <Lines>9</Lines>
  <Paragraphs>2</Paragraphs>
  <ScaleCrop>false</ScaleCrop>
  <Company>MIT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Haijiang Zhang</dc:creator>
  <cp:keywords/>
  <cp:lastModifiedBy>Haijiang Zhang</cp:lastModifiedBy>
  <cp:revision>3</cp:revision>
  <dcterms:created xsi:type="dcterms:W3CDTF">2014-01-07T07:15:00Z</dcterms:created>
  <dcterms:modified xsi:type="dcterms:W3CDTF">2014-01-07T07:39:00Z</dcterms:modified>
</cp:coreProperties>
</file>